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F2" w:rsidRDefault="00F312F2" w:rsidP="00F312F2">
      <w:pPr>
        <w:bidi/>
        <w:spacing w:after="0" w:line="240" w:lineRule="auto"/>
        <w:ind w:left="-567"/>
        <w:jc w:val="both"/>
        <w:rPr>
          <w:rFonts w:ascii="Arial Unicode MS" w:eastAsia="Arial Unicode MS" w:hAnsi="Arial Unicode MS" w:cs="Arial Unicode MS"/>
          <w:sz w:val="20"/>
          <w:szCs w:val="20"/>
          <w:lang w:bidi="ar-MA"/>
        </w:rPr>
      </w:pPr>
      <w:proofErr w:type="gramStart"/>
      <w:r>
        <w:rPr>
          <w:rFonts w:ascii="Arial Unicode MS" w:eastAsia="Arial Unicode MS" w:hAnsi="Arial Unicode MS" w:cs="Arial Unicode MS" w:hint="eastAsia"/>
          <w:sz w:val="20"/>
          <w:szCs w:val="20"/>
          <w:rtl/>
          <w:lang w:bidi="ar-MA"/>
        </w:rPr>
        <w:t>المملكـــة</w:t>
      </w:r>
      <w:proofErr w:type="gramEnd"/>
      <w:r>
        <w:rPr>
          <w:rFonts w:ascii="Arial Unicode MS" w:eastAsia="Arial Unicode MS" w:hAnsi="Arial Unicode MS" w:cs="Arial Unicode MS" w:hint="eastAsia"/>
          <w:sz w:val="20"/>
          <w:szCs w:val="20"/>
          <w:rtl/>
          <w:lang w:bidi="ar-MA"/>
        </w:rPr>
        <w:t xml:space="preserve"> المغربيــــــة                                                                                </w:t>
      </w:r>
    </w:p>
    <w:p w:rsidR="00F312F2" w:rsidRDefault="00F312F2" w:rsidP="00F312F2">
      <w:pPr>
        <w:bidi/>
        <w:spacing w:after="0" w:line="240" w:lineRule="auto"/>
        <w:ind w:left="-567"/>
        <w:rPr>
          <w:rFonts w:ascii="Arial Unicode MS" w:eastAsia="Arial Unicode MS" w:hAnsi="Arial Unicode MS" w:cs="Arial Unicode MS"/>
          <w:sz w:val="20"/>
          <w:szCs w:val="20"/>
          <w:lang w:bidi="ar-MA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rtl/>
          <w:lang w:bidi="ar-MA"/>
        </w:rPr>
        <w:t xml:space="preserve">     </w:t>
      </w:r>
      <w:proofErr w:type="gramStart"/>
      <w:r>
        <w:rPr>
          <w:rFonts w:ascii="Arial Unicode MS" w:eastAsia="Arial Unicode MS" w:hAnsi="Arial Unicode MS" w:cs="Arial Unicode MS" w:hint="eastAsia"/>
          <w:sz w:val="20"/>
          <w:szCs w:val="20"/>
          <w:rtl/>
          <w:lang w:bidi="ar-MA"/>
        </w:rPr>
        <w:t>وزارة</w:t>
      </w:r>
      <w:proofErr w:type="gramEnd"/>
      <w:r>
        <w:rPr>
          <w:rFonts w:ascii="Arial Unicode MS" w:eastAsia="Arial Unicode MS" w:hAnsi="Arial Unicode MS" w:cs="Arial Unicode MS" w:hint="eastAsia"/>
          <w:sz w:val="20"/>
          <w:szCs w:val="20"/>
          <w:rtl/>
          <w:lang w:bidi="ar-MA"/>
        </w:rPr>
        <w:t xml:space="preserve"> الداخلية </w:t>
      </w:r>
    </w:p>
    <w:p w:rsidR="00F312F2" w:rsidRDefault="00F312F2" w:rsidP="00F312F2">
      <w:pPr>
        <w:bidi/>
        <w:spacing w:after="0" w:line="240" w:lineRule="auto"/>
        <w:ind w:left="-567"/>
        <w:rPr>
          <w:rFonts w:ascii="Arial Unicode MS" w:eastAsia="Arial Unicode MS" w:hAnsi="Arial Unicode MS" w:cs="Arial Unicode MS"/>
          <w:sz w:val="20"/>
          <w:szCs w:val="20"/>
          <w:lang w:bidi="ar-MA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rtl/>
          <w:lang w:bidi="ar-MA"/>
        </w:rPr>
        <w:t xml:space="preserve">جهة بني </w:t>
      </w:r>
      <w:proofErr w:type="spellStart"/>
      <w:r>
        <w:rPr>
          <w:rFonts w:ascii="Arial Unicode MS" w:eastAsia="Arial Unicode MS" w:hAnsi="Arial Unicode MS" w:cs="Arial Unicode MS" w:hint="eastAsia"/>
          <w:sz w:val="20"/>
          <w:szCs w:val="20"/>
          <w:rtl/>
          <w:lang w:bidi="ar-MA"/>
        </w:rPr>
        <w:t>ملال</w:t>
      </w:r>
      <w:proofErr w:type="spellEnd"/>
      <w:r>
        <w:rPr>
          <w:rFonts w:ascii="Arial Unicode MS" w:eastAsia="Arial Unicode MS" w:hAnsi="Arial Unicode MS" w:cs="Arial Unicode MS" w:hint="eastAsia"/>
          <w:sz w:val="20"/>
          <w:szCs w:val="20"/>
          <w:rtl/>
          <w:lang w:bidi="ar-MA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0"/>
          <w:szCs w:val="20"/>
          <w:rtl/>
          <w:lang w:bidi="ar-MA"/>
        </w:rPr>
        <w:t>خنيفــرة</w:t>
      </w:r>
      <w:proofErr w:type="spellEnd"/>
      <w:r>
        <w:rPr>
          <w:rFonts w:ascii="Arial Unicode MS" w:eastAsia="Arial Unicode MS" w:hAnsi="Arial Unicode MS" w:cs="Arial Unicode MS" w:hint="eastAsia"/>
          <w:sz w:val="20"/>
          <w:szCs w:val="20"/>
          <w:rtl/>
          <w:lang w:bidi="ar-MA"/>
        </w:rPr>
        <w:t xml:space="preserve"> </w:t>
      </w:r>
    </w:p>
    <w:p w:rsidR="00F312F2" w:rsidRDefault="00F312F2" w:rsidP="00F312F2">
      <w:pPr>
        <w:bidi/>
        <w:spacing w:after="0" w:line="240" w:lineRule="auto"/>
        <w:ind w:left="-567"/>
        <w:rPr>
          <w:rFonts w:ascii="Arial Unicode MS" w:eastAsia="Arial Unicode MS" w:hAnsi="Arial Unicode MS" w:cs="Arial Unicode MS"/>
          <w:sz w:val="20"/>
          <w:szCs w:val="20"/>
          <w:lang w:bidi="ar-MA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rtl/>
          <w:lang w:bidi="ar-MA"/>
        </w:rPr>
        <w:t xml:space="preserve">    جماعة بني </w:t>
      </w:r>
      <w:proofErr w:type="spellStart"/>
      <w:r>
        <w:rPr>
          <w:rFonts w:ascii="Arial Unicode MS" w:eastAsia="Arial Unicode MS" w:hAnsi="Arial Unicode MS" w:cs="Arial Unicode MS" w:hint="eastAsia"/>
          <w:sz w:val="20"/>
          <w:szCs w:val="20"/>
          <w:rtl/>
          <w:lang w:bidi="ar-MA"/>
        </w:rPr>
        <w:t>ملال</w:t>
      </w:r>
      <w:proofErr w:type="spellEnd"/>
      <w:r>
        <w:rPr>
          <w:rFonts w:ascii="Arial Unicode MS" w:eastAsia="Arial Unicode MS" w:hAnsi="Arial Unicode MS" w:cs="Arial Unicode MS" w:hint="eastAsia"/>
          <w:sz w:val="20"/>
          <w:szCs w:val="20"/>
          <w:rtl/>
          <w:lang w:bidi="ar-MA"/>
        </w:rPr>
        <w:t xml:space="preserve"> </w:t>
      </w:r>
    </w:p>
    <w:p w:rsidR="00F312F2" w:rsidRDefault="00F312F2" w:rsidP="00F312F2">
      <w:pPr>
        <w:bidi/>
        <w:spacing w:after="0" w:line="240" w:lineRule="auto"/>
        <w:ind w:left="-567"/>
        <w:rPr>
          <w:rFonts w:ascii="Arial Unicode MS" w:eastAsia="Arial Unicode MS" w:hAnsi="Arial Unicode MS" w:cs="Arial Unicode MS"/>
          <w:sz w:val="20"/>
          <w:szCs w:val="20"/>
          <w:u w:val="single"/>
          <w:lang w:bidi="ar-MA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u w:val="single"/>
          <w:rtl/>
          <w:lang w:bidi="ar-MA"/>
        </w:rPr>
        <w:t>المديرية العامة للمصالح</w:t>
      </w:r>
    </w:p>
    <w:p w:rsidR="00F312F2" w:rsidRDefault="00F312F2" w:rsidP="00F312F2">
      <w:pPr>
        <w:bidi/>
        <w:spacing w:after="0" w:line="240" w:lineRule="auto"/>
        <w:ind w:left="-567"/>
        <w:rPr>
          <w:rFonts w:ascii="Arial Unicode MS" w:eastAsia="Arial Unicode MS" w:hAnsi="Arial Unicode MS" w:cs="Arial Unicode MS"/>
          <w:sz w:val="20"/>
          <w:szCs w:val="20"/>
          <w:lang w:bidi="ar-MA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rtl/>
          <w:lang w:bidi="ar-MA"/>
        </w:rPr>
        <w:t xml:space="preserve">          ك/م </w:t>
      </w:r>
    </w:p>
    <w:p w:rsidR="00F312F2" w:rsidRDefault="00F312F2" w:rsidP="00F312F2">
      <w:pPr>
        <w:shd w:val="clear" w:color="auto" w:fill="D9D9D9"/>
        <w:bidi/>
        <w:spacing w:after="0" w:line="240" w:lineRule="auto"/>
        <w:jc w:val="center"/>
        <w:rPr>
          <w:rFonts w:ascii="Arabic Typesetting" w:hAnsi="Arabic Typesetting" w:cs="Arabic Typesetting"/>
          <w:b/>
          <w:bCs/>
          <w:sz w:val="36"/>
          <w:szCs w:val="36"/>
          <w:lang w:bidi="ar-MA"/>
        </w:rPr>
      </w:pPr>
      <w:r>
        <w:rPr>
          <w:rFonts w:ascii="Arabic Typesetting" w:hAnsi="Arabic Typesetting" w:cs="Arabic Typesetting"/>
          <w:b/>
          <w:bCs/>
          <w:sz w:val="36"/>
          <w:szCs w:val="36"/>
          <w:rtl/>
          <w:lang w:bidi="ar-MA"/>
        </w:rPr>
        <w:t>الجدولة الزمنية للجلسات:</w:t>
      </w:r>
    </w:p>
    <w:p w:rsidR="00F312F2" w:rsidRDefault="00F312F2" w:rsidP="0042509C">
      <w:pPr>
        <w:shd w:val="clear" w:color="auto" w:fill="D9D9D9"/>
        <w:bidi/>
        <w:spacing w:after="0" w:line="240" w:lineRule="auto"/>
        <w:jc w:val="center"/>
        <w:rPr>
          <w:rFonts w:ascii="Arabic Typesetting" w:eastAsia="Times New Roman" w:hAnsi="Arabic Typesetting" w:cs="Arabic Typesetting"/>
          <w:sz w:val="36"/>
          <w:szCs w:val="36"/>
          <w:lang w:bidi="ar-MA"/>
        </w:rPr>
      </w:pPr>
      <w:r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الدورة العادية </w:t>
      </w:r>
      <w:r w:rsidR="0042509C">
        <w:rPr>
          <w:rFonts w:ascii="Arabic Typesetting" w:hAnsi="Arabic Typesetting" w:cs="Arabic Typesetting"/>
          <w:sz w:val="36"/>
          <w:szCs w:val="36"/>
          <w:lang w:bidi="ar-MA"/>
        </w:rPr>
        <w:t xml:space="preserve"> </w:t>
      </w:r>
      <w:r w:rsidR="0042509C">
        <w:rPr>
          <w:rFonts w:ascii="Arabic Typesetting" w:hAnsi="Arabic Typesetting" w:cs="Arabic Typesetting" w:hint="cs"/>
          <w:sz w:val="36"/>
          <w:szCs w:val="36"/>
          <w:rtl/>
          <w:lang w:bidi="ar-MA"/>
        </w:rPr>
        <w:t xml:space="preserve">لشهر </w:t>
      </w:r>
      <w:proofErr w:type="spellStart"/>
      <w:r w:rsidR="0042509C"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ماي</w:t>
      </w:r>
      <w:proofErr w:type="spellEnd"/>
      <w:r w:rsidR="0042509C">
        <w:rPr>
          <w:rFonts w:ascii="Arabic Typesetting" w:hAnsi="Arabic Typesetting" w:cs="Arabic Typesetting" w:hint="cs"/>
          <w:sz w:val="36"/>
          <w:szCs w:val="36"/>
          <w:rtl/>
          <w:lang w:bidi="ar-MA"/>
        </w:rPr>
        <w:t xml:space="preserve"> </w:t>
      </w:r>
      <w:r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التي ستعقد بتاريخ </w:t>
      </w:r>
      <w:proofErr w:type="spellStart"/>
      <w:r>
        <w:rPr>
          <w:rFonts w:ascii="Arabic Typesetting" w:hAnsi="Arabic Typesetting" w:cs="Arabic Typesetting"/>
          <w:sz w:val="36"/>
          <w:szCs w:val="36"/>
          <w:rtl/>
          <w:lang w:bidi="ar-MA"/>
        </w:rPr>
        <w:t>:</w:t>
      </w:r>
      <w:proofErr w:type="spellEnd"/>
      <w:r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 </w:t>
      </w:r>
      <w:r w:rsidR="0042509C">
        <w:rPr>
          <w:rFonts w:ascii="Arabic Typesetting" w:hAnsi="Arabic Typesetting" w:cs="Arabic Typesetting"/>
          <w:sz w:val="36"/>
          <w:szCs w:val="36"/>
          <w:lang w:bidi="ar-MA"/>
        </w:rPr>
        <w:t>05</w:t>
      </w:r>
      <w:proofErr w:type="spellStart"/>
      <w:r>
        <w:rPr>
          <w:rFonts w:ascii="Arabic Typesetting" w:hAnsi="Arabic Typesetting" w:cs="Arabic Typesetting"/>
          <w:sz w:val="36"/>
          <w:szCs w:val="36"/>
          <w:rtl/>
          <w:lang w:bidi="ar-MA"/>
        </w:rPr>
        <w:t>/</w:t>
      </w:r>
      <w:proofErr w:type="spellEnd"/>
      <w:r w:rsidR="0042509C">
        <w:rPr>
          <w:rFonts w:ascii="Arabic Typesetting" w:hAnsi="Arabic Typesetting" w:cs="Arabic Typesetting"/>
          <w:sz w:val="36"/>
          <w:szCs w:val="36"/>
          <w:lang w:bidi="ar-MA"/>
        </w:rPr>
        <w:t>5</w:t>
      </w:r>
      <w:r>
        <w:rPr>
          <w:rFonts w:ascii="Arabic Typesetting" w:hAnsi="Arabic Typesetting" w:cs="Arabic Typesetting"/>
          <w:sz w:val="36"/>
          <w:szCs w:val="36"/>
          <w:rtl/>
          <w:lang w:bidi="ar-MA"/>
        </w:rPr>
        <w:t>/202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2</w:t>
      </w:r>
    </w:p>
    <w:p w:rsidR="00F312F2" w:rsidRDefault="00F312F2" w:rsidP="00A00C20">
      <w:pPr>
        <w:shd w:val="clear" w:color="auto" w:fill="D9D9D9"/>
        <w:bidi/>
        <w:spacing w:after="0" w:line="240" w:lineRule="auto"/>
        <w:jc w:val="center"/>
        <w:rPr>
          <w:rFonts w:ascii="Arabic Typesetting" w:hAnsi="Arabic Typesetting" w:cs="Arabic Typesetting"/>
          <w:sz w:val="36"/>
          <w:szCs w:val="36"/>
          <w:rtl/>
          <w:lang w:bidi="ar-MA"/>
        </w:rPr>
      </w:pPr>
      <w:proofErr w:type="spellStart"/>
      <w:r>
        <w:rPr>
          <w:rFonts w:ascii="Arabic Typesetting" w:hAnsi="Arabic Typesetting" w:cs="Arabic Typesetting"/>
          <w:sz w:val="36"/>
          <w:szCs w:val="36"/>
          <w:rtl/>
          <w:lang w:bidi="ar-MA"/>
        </w:rPr>
        <w:t>الساعة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:</w:t>
      </w:r>
      <w:proofErr w:type="spellEnd"/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 xml:space="preserve"> الثالثة</w:t>
      </w:r>
      <w:proofErr w:type="spellStart"/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(</w:t>
      </w:r>
      <w:proofErr w:type="spellEnd"/>
      <w:r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 </w:t>
      </w:r>
      <w:r>
        <w:rPr>
          <w:rFonts w:ascii="Arabic Typesetting" w:hAnsi="Arabic Typesetting" w:cs="Arabic Typesetting"/>
          <w:sz w:val="36"/>
          <w:szCs w:val="36"/>
          <w:lang w:bidi="ar-MA"/>
        </w:rPr>
        <w:t>03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 </w:t>
      </w:r>
      <w:proofErr w:type="spellStart"/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)</w:t>
      </w:r>
      <w:proofErr w:type="spellEnd"/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 xml:space="preserve"> </w:t>
      </w:r>
      <w:r w:rsidR="00A00C20"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بعد الزوال</w:t>
      </w:r>
    </w:p>
    <w:p w:rsidR="00F312F2" w:rsidRDefault="00F312F2" w:rsidP="00F312F2">
      <w:pPr>
        <w:shd w:val="clear" w:color="auto" w:fill="D9D9D9"/>
        <w:bidi/>
        <w:spacing w:after="0" w:line="240" w:lineRule="auto"/>
        <w:jc w:val="center"/>
        <w:rPr>
          <w:rFonts w:ascii="Arabic Typesetting" w:hAnsi="Arabic Typesetting" w:cs="Arabic Typesetting"/>
          <w:sz w:val="48"/>
          <w:szCs w:val="48"/>
          <w:lang w:bidi="ar-MA"/>
        </w:rPr>
      </w:pPr>
      <w:proofErr w:type="gramStart"/>
      <w:r>
        <w:rPr>
          <w:rFonts w:ascii="Arabic Typesetting" w:hAnsi="Arabic Typesetting" w:cs="Arabic Typesetting"/>
          <w:sz w:val="36"/>
          <w:szCs w:val="36"/>
          <w:rtl/>
          <w:lang w:bidi="ar-MA"/>
        </w:rPr>
        <w:t>طبقا</w:t>
      </w:r>
      <w:proofErr w:type="gramEnd"/>
      <w:r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 للمادة 35 من القانون التنظيمي 14/113 و المادة 06 من النظام الداخلي</w:t>
      </w:r>
      <w:r>
        <w:rPr>
          <w:rFonts w:ascii="Arabic Typesetting" w:hAnsi="Arabic Typesetting" w:cs="Arabic Typesetting"/>
          <w:sz w:val="48"/>
          <w:szCs w:val="48"/>
          <w:rtl/>
          <w:lang w:bidi="ar-MA"/>
        </w:rPr>
        <w:t xml:space="preserve"> </w:t>
      </w:r>
    </w:p>
    <w:p w:rsidR="00F312F2" w:rsidRDefault="00F312F2" w:rsidP="00F312F2">
      <w:pPr>
        <w:shd w:val="clear" w:color="auto" w:fill="D9D9D9"/>
        <w:bidi/>
        <w:spacing w:after="0" w:line="240" w:lineRule="auto"/>
        <w:rPr>
          <w:rFonts w:ascii="Arabic Typesetting" w:hAnsi="Arabic Typesetting" w:cs="Arabic Typesetting"/>
          <w:sz w:val="48"/>
          <w:szCs w:val="48"/>
          <w:lang w:bidi="ar-MA"/>
        </w:rPr>
      </w:pPr>
    </w:p>
    <w:tbl>
      <w:tblPr>
        <w:bidiVisual/>
        <w:tblW w:w="110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9214"/>
      </w:tblGrid>
      <w:tr w:rsidR="00F312F2" w:rsidTr="00385316">
        <w:trPr>
          <w:trHeight w:val="510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12F2" w:rsidRDefault="00F312F2" w:rsidP="001C652A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48"/>
                <w:szCs w:val="48"/>
                <w:lang w:eastAsia="en-US" w:bidi="ar-MA"/>
              </w:rPr>
            </w:pPr>
            <w:proofErr w:type="gramStart"/>
            <w:r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eastAsia="en-US" w:bidi="ar-MA"/>
              </w:rPr>
              <w:t>الجلســــة</w:t>
            </w:r>
            <w:proofErr w:type="gramEnd"/>
          </w:p>
        </w:tc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12F2" w:rsidRPr="006405C1" w:rsidRDefault="00F312F2" w:rsidP="001C652A">
            <w:pPr>
              <w:bidi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lang w:bidi="ar-MA"/>
              </w:rPr>
            </w:pPr>
            <w:proofErr w:type="gramStart"/>
            <w:r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eastAsia="en-US" w:bidi="ar-MA"/>
              </w:rPr>
              <w:t>النقط</w:t>
            </w:r>
            <w:proofErr w:type="gramEnd"/>
            <w:r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eastAsia="en-US" w:bidi="ar-MA"/>
              </w:rPr>
              <w:t xml:space="preserve"> المدرجة </w:t>
            </w:r>
          </w:p>
        </w:tc>
      </w:tr>
      <w:tr w:rsidR="00F312F2" w:rsidTr="00C42249">
        <w:trPr>
          <w:trHeight w:val="6349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12F2" w:rsidRDefault="00F312F2" w:rsidP="001C652A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48"/>
                <w:szCs w:val="48"/>
                <w:lang w:eastAsia="en-US" w:bidi="ar-MA"/>
              </w:rPr>
            </w:pPr>
          </w:p>
          <w:p w:rsidR="00F312F2" w:rsidRDefault="00F312F2" w:rsidP="001C652A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eastAsia="en-US" w:bidi="ar-MA"/>
              </w:rPr>
            </w:pPr>
          </w:p>
          <w:p w:rsidR="00F312F2" w:rsidRDefault="00F312F2" w:rsidP="001C652A">
            <w:pPr>
              <w:bidi/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  <w:lang w:eastAsia="en-US" w:bidi="ar-MA"/>
              </w:rPr>
            </w:pPr>
          </w:p>
          <w:p w:rsidR="00F312F2" w:rsidRDefault="00F312F2" w:rsidP="001C652A">
            <w:pPr>
              <w:bidi/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  <w:lang w:eastAsia="en-US" w:bidi="ar-MA"/>
              </w:rPr>
            </w:pPr>
          </w:p>
          <w:p w:rsidR="00F312F2" w:rsidRDefault="00F312F2" w:rsidP="001C652A">
            <w:pPr>
              <w:bidi/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  <w:lang w:eastAsia="en-US" w:bidi="ar-MA"/>
              </w:rPr>
            </w:pPr>
          </w:p>
          <w:p w:rsidR="00F312F2" w:rsidRDefault="00F312F2" w:rsidP="001C652A">
            <w:pPr>
              <w:bidi/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  <w:lang w:eastAsia="en-US" w:bidi="ar-MA"/>
              </w:rPr>
            </w:pPr>
          </w:p>
          <w:p w:rsidR="00F312F2" w:rsidRDefault="00F312F2" w:rsidP="001C652A">
            <w:pPr>
              <w:bidi/>
              <w:spacing w:after="0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  <w:lang w:eastAsia="en-US" w:bidi="ar-MA"/>
              </w:rPr>
            </w:pPr>
          </w:p>
          <w:p w:rsidR="00385316" w:rsidRDefault="00385316" w:rsidP="00385316">
            <w:pPr>
              <w:bidi/>
              <w:spacing w:after="0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  <w:lang w:eastAsia="en-US" w:bidi="ar-MA"/>
              </w:rPr>
            </w:pPr>
          </w:p>
          <w:p w:rsidR="00F312F2" w:rsidRDefault="00F312F2" w:rsidP="001C652A">
            <w:pPr>
              <w:bidi/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  <w:lang w:eastAsia="en-US" w:bidi="ar-MA"/>
              </w:rPr>
            </w:pPr>
            <w:proofErr w:type="gramStart"/>
            <w:r w:rsidRPr="006405C1">
              <w:rPr>
                <w:rFonts w:ascii="Arial Unicode MS" w:eastAsia="Arial Unicode MS" w:hAnsi="Arial Unicode MS" w:cs="Arial Unicode MS" w:hint="eastAsia"/>
                <w:b/>
                <w:bCs/>
                <w:sz w:val="32"/>
                <w:szCs w:val="32"/>
                <w:rtl/>
                <w:lang w:eastAsia="en-US" w:bidi="ar-MA"/>
              </w:rPr>
              <w:t>الجلس</w:t>
            </w:r>
            <w:r w:rsidR="00385316"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rtl/>
                <w:lang w:eastAsia="en-US" w:bidi="ar-MA"/>
              </w:rPr>
              <w:t>ـــ</w:t>
            </w:r>
            <w:r w:rsidRPr="006405C1">
              <w:rPr>
                <w:rFonts w:ascii="Arial Unicode MS" w:eastAsia="Arial Unicode MS" w:hAnsi="Arial Unicode MS" w:cs="Arial Unicode MS" w:hint="eastAsia"/>
                <w:b/>
                <w:bCs/>
                <w:sz w:val="32"/>
                <w:szCs w:val="32"/>
                <w:rtl/>
                <w:lang w:eastAsia="en-US" w:bidi="ar-MA"/>
              </w:rPr>
              <w:t>ة</w:t>
            </w:r>
            <w:proofErr w:type="gramEnd"/>
            <w:r w:rsidRPr="006405C1">
              <w:rPr>
                <w:rFonts w:ascii="Arial Unicode MS" w:eastAsia="Arial Unicode MS" w:hAnsi="Arial Unicode MS" w:cs="Arial Unicode MS" w:hint="eastAsia"/>
                <w:b/>
                <w:bCs/>
                <w:sz w:val="32"/>
                <w:szCs w:val="32"/>
                <w:rtl/>
                <w:lang w:eastAsia="en-US" w:bidi="ar-MA"/>
              </w:rPr>
              <w:t xml:space="preserve"> </w:t>
            </w:r>
            <w:r w:rsidRPr="006405C1"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rtl/>
                <w:lang w:eastAsia="en-US" w:bidi="ar-MA"/>
              </w:rPr>
              <w:t>الفري</w:t>
            </w:r>
            <w:r w:rsidR="00385316"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rtl/>
                <w:lang w:eastAsia="en-US" w:bidi="ar-MA"/>
              </w:rPr>
              <w:t>ـــ</w:t>
            </w:r>
            <w:r w:rsidRPr="006405C1"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rtl/>
                <w:lang w:eastAsia="en-US" w:bidi="ar-MA"/>
              </w:rPr>
              <w:t>دة</w:t>
            </w:r>
            <w:r w:rsidRPr="006405C1">
              <w:rPr>
                <w:rFonts w:ascii="Arial Unicode MS" w:eastAsia="Arial Unicode MS" w:hAnsi="Arial Unicode MS" w:cs="Arial Unicode MS" w:hint="eastAsia"/>
                <w:b/>
                <w:bCs/>
                <w:sz w:val="32"/>
                <w:szCs w:val="32"/>
                <w:rtl/>
                <w:lang w:eastAsia="en-US" w:bidi="ar-MA"/>
              </w:rPr>
              <w:t xml:space="preserve"> </w:t>
            </w:r>
          </w:p>
          <w:p w:rsidR="00F312F2" w:rsidRDefault="00385477" w:rsidP="00385477">
            <w:pPr>
              <w:bidi/>
              <w:spacing w:after="0"/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eastAsia="en-US" w:bidi="ar-MA"/>
              </w:rPr>
            </w:pPr>
            <w:proofErr w:type="gramStart"/>
            <w:r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eastAsia="en-US" w:bidi="ar-MA"/>
              </w:rPr>
              <w:t>بتاريــــــخ :</w:t>
            </w:r>
            <w:proofErr w:type="gramEnd"/>
          </w:p>
          <w:p w:rsidR="00385477" w:rsidRDefault="00385477" w:rsidP="00385477">
            <w:pPr>
              <w:bidi/>
              <w:spacing w:after="0"/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eastAsia="en-US" w:bidi="ar-MA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eastAsia="en-US" w:bidi="ar-MA"/>
              </w:rPr>
              <w:t>05/5/2022</w:t>
            </w:r>
          </w:p>
          <w:p w:rsidR="00385316" w:rsidRDefault="00385316" w:rsidP="00385316">
            <w:pPr>
              <w:bidi/>
              <w:spacing w:after="0"/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eastAsia="en-US" w:bidi="ar-MA"/>
              </w:rPr>
            </w:pPr>
          </w:p>
          <w:p w:rsidR="00385316" w:rsidRDefault="00385316" w:rsidP="00385316">
            <w:pPr>
              <w:bidi/>
              <w:spacing w:after="0"/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eastAsia="en-US" w:bidi="ar-MA"/>
              </w:rPr>
            </w:pPr>
          </w:p>
          <w:p w:rsidR="00385316" w:rsidRDefault="00385316" w:rsidP="00385316">
            <w:pPr>
              <w:bidi/>
              <w:spacing w:after="0"/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eastAsia="en-US" w:bidi="ar-MA"/>
              </w:rPr>
            </w:pPr>
          </w:p>
          <w:p w:rsidR="00385316" w:rsidRDefault="00385316" w:rsidP="00385316">
            <w:pPr>
              <w:bidi/>
              <w:spacing w:after="0"/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eastAsia="en-US" w:bidi="ar-MA"/>
              </w:rPr>
            </w:pPr>
          </w:p>
          <w:p w:rsidR="00385316" w:rsidRDefault="00385316" w:rsidP="00385316">
            <w:pPr>
              <w:bidi/>
              <w:spacing w:after="0"/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eastAsia="en-US" w:bidi="ar-MA"/>
              </w:rPr>
            </w:pPr>
          </w:p>
          <w:p w:rsidR="00385316" w:rsidRDefault="00385316" w:rsidP="00385316">
            <w:pPr>
              <w:bidi/>
              <w:spacing w:after="0"/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eastAsia="en-US" w:bidi="ar-MA"/>
              </w:rPr>
            </w:pPr>
          </w:p>
          <w:p w:rsidR="00385316" w:rsidRDefault="00385316" w:rsidP="00385316">
            <w:pPr>
              <w:bidi/>
              <w:spacing w:after="0"/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eastAsia="en-US" w:bidi="ar-MA"/>
              </w:rPr>
            </w:pPr>
          </w:p>
          <w:p w:rsidR="00385316" w:rsidRDefault="00385316" w:rsidP="00385316">
            <w:pPr>
              <w:bidi/>
              <w:spacing w:after="0"/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eastAsia="en-US" w:bidi="ar-MA"/>
              </w:rPr>
            </w:pPr>
          </w:p>
          <w:p w:rsidR="00385316" w:rsidRDefault="00385316" w:rsidP="00385316">
            <w:pPr>
              <w:bidi/>
              <w:spacing w:after="0"/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eastAsia="en-US" w:bidi="ar-MA"/>
              </w:rPr>
            </w:pPr>
          </w:p>
          <w:p w:rsidR="00385316" w:rsidRDefault="00385316" w:rsidP="00385316">
            <w:pPr>
              <w:bidi/>
              <w:spacing w:after="0"/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eastAsia="en-US" w:bidi="ar-MA"/>
              </w:rPr>
            </w:pPr>
          </w:p>
          <w:p w:rsidR="00385316" w:rsidRDefault="00385316" w:rsidP="00385316">
            <w:pPr>
              <w:bidi/>
              <w:spacing w:after="0"/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eastAsia="en-US" w:bidi="ar-MA"/>
              </w:rPr>
            </w:pPr>
          </w:p>
          <w:p w:rsidR="00385316" w:rsidRDefault="00385316" w:rsidP="00385316">
            <w:pPr>
              <w:bidi/>
              <w:spacing w:after="0"/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eastAsia="en-US" w:bidi="ar-MA"/>
              </w:rPr>
            </w:pPr>
          </w:p>
          <w:p w:rsidR="00385316" w:rsidRDefault="00385316" w:rsidP="00385316">
            <w:pPr>
              <w:bidi/>
              <w:spacing w:after="0"/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eastAsia="en-US" w:bidi="ar-MA"/>
              </w:rPr>
            </w:pPr>
          </w:p>
          <w:p w:rsidR="00385316" w:rsidRDefault="00385316" w:rsidP="00385316">
            <w:pPr>
              <w:bidi/>
              <w:spacing w:after="0"/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eastAsia="en-US" w:bidi="ar-MA"/>
              </w:rPr>
            </w:pPr>
          </w:p>
          <w:p w:rsidR="00385316" w:rsidRDefault="00385316" w:rsidP="00385316">
            <w:pPr>
              <w:bidi/>
              <w:spacing w:after="0"/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eastAsia="en-US" w:bidi="ar-MA"/>
              </w:rPr>
            </w:pPr>
          </w:p>
          <w:p w:rsidR="00385316" w:rsidRDefault="00385316" w:rsidP="00385316">
            <w:pPr>
              <w:bidi/>
              <w:spacing w:after="0"/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eastAsia="en-US" w:bidi="ar-MA"/>
              </w:rPr>
            </w:pPr>
          </w:p>
          <w:p w:rsidR="00385316" w:rsidRDefault="00385316" w:rsidP="00385316">
            <w:pPr>
              <w:bidi/>
              <w:spacing w:after="0"/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eastAsia="en-US" w:bidi="ar-MA"/>
              </w:rPr>
            </w:pPr>
          </w:p>
          <w:p w:rsidR="000C08AE" w:rsidRDefault="000C08AE" w:rsidP="000C08AE">
            <w:pPr>
              <w:bidi/>
              <w:spacing w:after="0"/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eastAsia="en-US" w:bidi="ar-MA"/>
              </w:rPr>
            </w:pPr>
          </w:p>
          <w:p w:rsidR="000C08AE" w:rsidRDefault="000C08AE" w:rsidP="000C08AE">
            <w:pPr>
              <w:bidi/>
              <w:spacing w:after="0"/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eastAsia="en-US" w:bidi="ar-MA"/>
              </w:rPr>
            </w:pPr>
          </w:p>
          <w:p w:rsidR="00572DA7" w:rsidRDefault="00572DA7" w:rsidP="00572DA7">
            <w:pPr>
              <w:bidi/>
              <w:spacing w:after="0"/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eastAsia="en-US" w:bidi="ar-MA"/>
              </w:rPr>
            </w:pPr>
          </w:p>
        </w:tc>
        <w:tc>
          <w:tcPr>
            <w:tcW w:w="921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385477" w:rsidRPr="00C42249" w:rsidRDefault="00F312F2" w:rsidP="000C08AE">
            <w:pPr>
              <w:pStyle w:val="Paragraphedeliste"/>
              <w:tabs>
                <w:tab w:val="left" w:pos="3803"/>
              </w:tabs>
              <w:bidi/>
              <w:spacing w:after="0" w:line="240" w:lineRule="auto"/>
              <w:ind w:left="0" w:right="-851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  <w:r w:rsidRPr="00C42249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</w:rPr>
              <w:lastRenderedPageBreak/>
              <w:t xml:space="preserve">  </w:t>
            </w:r>
          </w:p>
          <w:p w:rsidR="000C08AE" w:rsidRDefault="000C08AE" w:rsidP="000C08AE">
            <w:pPr>
              <w:pStyle w:val="Paragraphedeliste"/>
              <w:tabs>
                <w:tab w:val="left" w:pos="3803"/>
              </w:tabs>
              <w:bidi/>
              <w:spacing w:after="0" w:line="240" w:lineRule="auto"/>
              <w:ind w:left="0" w:right="-851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proofErr w:type="spellStart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*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  <w:t xml:space="preserve">تقرير إخباري لرئيس المجلس حول الأعمال التي </w:t>
            </w:r>
            <w:proofErr w:type="gramStart"/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  <w:t>قام</w:t>
            </w:r>
            <w:proofErr w:type="gramEnd"/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  <w:t>بها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  <w:t xml:space="preserve"> في إطار الصلاحيات المخولة</w:t>
            </w:r>
          </w:p>
          <w:p w:rsidR="000C08AE" w:rsidRDefault="000C08AE" w:rsidP="000C08AE">
            <w:pPr>
              <w:pStyle w:val="Paragraphedeliste"/>
              <w:tabs>
                <w:tab w:val="left" w:pos="3803"/>
              </w:tabs>
              <w:spacing w:after="0" w:line="240" w:lineRule="auto"/>
              <w:ind w:left="175" w:hanging="175"/>
              <w:jc w:val="right"/>
              <w:rPr>
                <w:rFonts w:ascii="Arial Unicode MS" w:eastAsia="Arial Unicode MS" w:hAnsi="Arial Unicode MS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Arial Unicode MS" w:eastAsia="Arial Unicode MS" w:hAnsi="Arial Unicode MS" w:cs="Arial Unicode MS" w:hint="cs"/>
                <w:color w:val="000000" w:themeColor="text1"/>
                <w:sz w:val="28"/>
                <w:szCs w:val="28"/>
                <w:rtl/>
              </w:rPr>
              <w:t xml:space="preserve">له </w:t>
            </w:r>
            <w:proofErr w:type="spellStart"/>
            <w:r>
              <w:rPr>
                <w:rFonts w:ascii="Arial Unicode MS" w:eastAsia="Arial Unicode MS" w:hAnsi="Arial Unicode MS" w:cs="Arial Unicode MS" w:hint="cs"/>
                <w:color w:val="000000" w:themeColor="text1"/>
                <w:sz w:val="28"/>
                <w:szCs w:val="28"/>
                <w:rtl/>
              </w:rPr>
              <w:t>"</w:t>
            </w:r>
            <w:proofErr w:type="spellEnd"/>
            <w:r>
              <w:rPr>
                <w:rFonts w:ascii="Arial Unicode MS" w:eastAsia="Arial Unicode MS" w:hAnsi="Arial Unicode MS" w:cs="Arial Unicode MS" w:hint="cs"/>
                <w:color w:val="000000" w:themeColor="text1"/>
                <w:sz w:val="28"/>
                <w:szCs w:val="28"/>
                <w:rtl/>
              </w:rPr>
              <w:t xml:space="preserve"> طبقا للمادة 106 من القانون التنظيمي 14/113 </w:t>
            </w:r>
            <w:proofErr w:type="spellStart"/>
            <w:r>
              <w:rPr>
                <w:rFonts w:ascii="Arial Unicode MS" w:eastAsia="Arial Unicode MS" w:hAnsi="Arial Unicode MS" w:cs="Arial Unicode MS" w:hint="cs"/>
                <w:color w:val="000000" w:themeColor="text1"/>
                <w:sz w:val="28"/>
                <w:szCs w:val="28"/>
                <w:rtl/>
              </w:rPr>
              <w:t>".</w:t>
            </w:r>
            <w:proofErr w:type="spellEnd"/>
            <w:r>
              <w:rPr>
                <w:rFonts w:ascii="Arial Unicode MS" w:eastAsia="Arial Unicode MS" w:hAnsi="Arial Unicode MS" w:cs="Arial Unicode MS" w:hint="cs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color w:val="000000" w:themeColor="text1"/>
                <w:sz w:val="28"/>
                <w:szCs w:val="28"/>
                <w:rtl/>
              </w:rPr>
              <w:t xml:space="preserve">     </w:t>
            </w:r>
            <w:r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br/>
            </w:r>
            <w:r>
              <w:rPr>
                <w:rFonts w:ascii="Arial Unicode MS" w:eastAsia="Arial Unicode MS" w:hAnsi="Arial Unicode MS" w:cs="Arial Unicode MS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proofErr w:type="spellEnd"/>
            <w:r>
              <w:rPr>
                <w:rFonts w:ascii="Arial Unicode MS" w:eastAsia="Arial Unicode MS" w:hAnsi="Arial Unicode MS" w:cs="Arial Unicode MS" w:hint="cs"/>
                <w:color w:val="000000" w:themeColor="text1"/>
                <w:sz w:val="28"/>
                <w:szCs w:val="28"/>
                <w:rtl/>
              </w:rPr>
              <w:t xml:space="preserve"> اطلاع المجلس على الدعاوى القضائية التي تم رفعها طبقا لمقتضيات المـادة 264 </w:t>
            </w:r>
          </w:p>
          <w:p w:rsidR="000C08AE" w:rsidRPr="00386BB1" w:rsidRDefault="000C08AE" w:rsidP="000C08AE">
            <w:pPr>
              <w:pStyle w:val="Paragraphedeliste"/>
              <w:tabs>
                <w:tab w:val="left" w:pos="3803"/>
              </w:tabs>
              <w:bidi/>
              <w:spacing w:after="0" w:line="240" w:lineRule="auto"/>
              <w:ind w:left="-143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40"/>
                <w:szCs w:val="40"/>
                <w:u w:val="single"/>
                <w:rtl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  <w:rtl/>
              </w:rPr>
              <w:t xml:space="preserve">     من القانون التنظيمي 14/113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  <w:rtl/>
              </w:rPr>
              <w:t>.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 w:themeColor="text1"/>
                <w:sz w:val="40"/>
                <w:szCs w:val="40"/>
                <w:u w:val="single"/>
                <w:rtl/>
              </w:rPr>
              <w:t xml:space="preserve"> </w:t>
            </w:r>
          </w:p>
          <w:p w:rsidR="000C08AE" w:rsidRDefault="000C08AE" w:rsidP="000C08AE">
            <w:pPr>
              <w:pStyle w:val="Paragraphedeliste"/>
              <w:tabs>
                <w:tab w:val="left" w:pos="3803"/>
              </w:tabs>
              <w:bidi/>
              <w:spacing w:after="0" w:line="240" w:lineRule="auto"/>
              <w:ind w:left="0" w:right="-851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8D6A9E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 الدراسة و التصويت على مشروع دفتر </w:t>
            </w:r>
            <w:proofErr w:type="spellStart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التحملات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الخاص بإيجار سوق الجملة المؤقت للخضر و الفواكه لبني </w:t>
            </w:r>
            <w:proofErr w:type="spellStart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ملال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برسم السنة المالية 2023 </w:t>
            </w:r>
            <w:proofErr w:type="spellStart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.</w:t>
            </w:r>
            <w:proofErr w:type="spellEnd"/>
          </w:p>
          <w:p w:rsidR="000C08AE" w:rsidRDefault="000C08AE" w:rsidP="000C08AE">
            <w:pPr>
              <w:pStyle w:val="Paragraphedeliste"/>
              <w:tabs>
                <w:tab w:val="left" w:pos="3803"/>
              </w:tabs>
              <w:bidi/>
              <w:spacing w:after="0" w:line="240" w:lineRule="auto"/>
              <w:ind w:left="0" w:right="-851"/>
              <w:rPr>
                <w:rFonts w:ascii="Arial Unicode MS" w:eastAsia="Arial Unicode MS" w:hAnsi="Arial Unicode MS" w:cs="Arial Unicode MS"/>
                <w:color w:val="333333"/>
                <w:sz w:val="28"/>
                <w:szCs w:val="28"/>
              </w:rPr>
            </w:pPr>
            <w:r w:rsidRPr="008D6A9E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 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الدراسة و التصويت على مشروع دفتر </w:t>
            </w:r>
            <w:proofErr w:type="spellStart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التحملات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الخاص بإيجار مرافق السوق الاسبوعي 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  <w:t xml:space="preserve"> </w:t>
            </w:r>
          </w:p>
          <w:p w:rsidR="000C08AE" w:rsidRDefault="000C08AE" w:rsidP="000C08AE">
            <w:pPr>
              <w:bidi/>
              <w:spacing w:after="0" w:line="240" w:lineRule="auto"/>
              <w:rPr>
                <w:rFonts w:ascii="Arial Unicode MS" w:eastAsia="Arial Unicode MS" w:hAnsi="Arial Unicode MS" w:cs="Arial Unicode MS"/>
                <w:sz w:val="28"/>
                <w:szCs w:val="28"/>
                <w:lang w:bidi="ar-MA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bidi="ar-MA"/>
              </w:rPr>
              <w:t xml:space="preserve">لمدينة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بني </w:t>
            </w:r>
            <w:proofErr w:type="spellStart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ملال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برسم السنة المالية 2023.</w:t>
            </w:r>
          </w:p>
          <w:p w:rsidR="000C08AE" w:rsidRDefault="000C08AE" w:rsidP="000C08AE">
            <w:pPr>
              <w:bidi/>
              <w:spacing w:after="0" w:line="240" w:lineRule="auto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rtl/>
                <w:lang w:bidi="ar-MA"/>
              </w:rPr>
              <w:t xml:space="preserve">3 </w:t>
            </w:r>
            <w:proofErr w:type="spellStart"/>
            <w:r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rtl/>
                <w:lang w:bidi="ar-MA"/>
              </w:rPr>
              <w:t>-</w:t>
            </w:r>
            <w:proofErr w:type="spellEnd"/>
            <w:r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الدراسة  و التصويت على مشروع دفتر </w:t>
            </w:r>
            <w:proofErr w:type="spellStart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التحملات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الخاص باستغلال محطات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وقوف الدراجات و السيارات و الشاحنات بمدينة بني </w:t>
            </w:r>
            <w:proofErr w:type="spellStart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ملال</w:t>
            </w:r>
            <w:proofErr w:type="spellEnd"/>
            <w:r w:rsidRPr="005014C3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برسم السنة المالية 2023.</w:t>
            </w:r>
          </w:p>
          <w:p w:rsidR="000C08AE" w:rsidRDefault="000C08AE" w:rsidP="000C08AE">
            <w:pPr>
              <w:bidi/>
              <w:spacing w:after="0" w:line="240" w:lineRule="auto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8D6A9E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اعادة تخصيص بعض </w:t>
            </w:r>
            <w:proofErr w:type="spellStart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الاعتمادات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بالجزء الثاني من الميزانية </w:t>
            </w:r>
            <w:proofErr w:type="spellStart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.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</w:t>
            </w:r>
          </w:p>
          <w:p w:rsidR="000C08AE" w:rsidRDefault="000C08AE" w:rsidP="000C08AE">
            <w:pPr>
              <w:bidi/>
              <w:spacing w:after="0" w:line="240" w:lineRule="auto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8D6A9E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 تحويل بعض </w:t>
            </w:r>
            <w:proofErr w:type="spellStart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الاعتمادات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من فصل الى فصل بالجزء الاول من الميزانية </w:t>
            </w:r>
            <w:proofErr w:type="spellStart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.</w:t>
            </w:r>
            <w:proofErr w:type="spellEnd"/>
          </w:p>
          <w:p w:rsidR="000C08AE" w:rsidRDefault="000C08AE" w:rsidP="000C08AE">
            <w:pPr>
              <w:bidi/>
              <w:spacing w:after="0" w:line="240" w:lineRule="auto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8D6A9E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</w:rPr>
              <w:t>6</w:t>
            </w:r>
            <w:r w:rsidRPr="008D6A9E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  <w:t>–</w:t>
            </w:r>
            <w:proofErr w:type="spellEnd"/>
            <w:r w:rsidRPr="008D6A9E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برمجة</w:t>
            </w:r>
            <w:proofErr w:type="gram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ما تبقى من الفائض </w:t>
            </w:r>
            <w:proofErr w:type="spellStart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الحقيقي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من ميزانية التسيير للسنة المالية 2021 </w:t>
            </w:r>
          </w:p>
          <w:p w:rsidR="000C08AE" w:rsidRDefault="000C08AE" w:rsidP="000C08AE">
            <w:pPr>
              <w:bidi/>
              <w:spacing w:after="0" w:line="240" w:lineRule="auto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8D6A9E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</w:rPr>
              <w:t>7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اتخاذ مقرر جماعي يقضي بتحديد اللائحة المرجعية للأسعار بسوق الجملة للسمك </w:t>
            </w:r>
          </w:p>
          <w:p w:rsidR="000C08AE" w:rsidRDefault="000C08AE" w:rsidP="000C08AE">
            <w:pPr>
              <w:bidi/>
              <w:spacing w:after="0" w:line="240" w:lineRule="auto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5703A3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</w:rPr>
              <w:t>8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الدراسة  و التصويت على دفتر </w:t>
            </w:r>
            <w:proofErr w:type="spellStart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التحملات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الخاص بالمحلات المستغلة لبيع السمك الطري بالتقسيط </w:t>
            </w:r>
            <w:proofErr w:type="spellStart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.</w:t>
            </w:r>
            <w:proofErr w:type="spellEnd"/>
          </w:p>
          <w:p w:rsidR="000C08AE" w:rsidRDefault="000C08AE" w:rsidP="000C08AE">
            <w:pPr>
              <w:bidi/>
              <w:spacing w:after="0" w:line="240" w:lineRule="auto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5703A3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</w:rPr>
              <w:t>9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الدراسة  والمصادقة</w:t>
            </w:r>
            <w:proofErr w:type="gram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على تعديل المقرر رقم 23 بتاريخ 03/02/2022 لأجل فتح طريق التهيئة رقم 915.</w:t>
            </w:r>
          </w:p>
          <w:p w:rsidR="000C08AE" w:rsidRDefault="000C08AE" w:rsidP="000C08AE">
            <w:pPr>
              <w:bidi/>
              <w:spacing w:after="0" w:line="240" w:lineRule="auto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5703A3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</w:rPr>
              <w:t>10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التداول حول توزيع المنح على الجمعيات.</w:t>
            </w:r>
          </w:p>
          <w:p w:rsidR="000C08AE" w:rsidRDefault="000C08AE" w:rsidP="000C08AE">
            <w:pPr>
              <w:bidi/>
              <w:spacing w:after="0" w:line="240" w:lineRule="auto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3903BD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فتح حساب خصوصي لفارق الاستثمار الخاص بشركة التدبير المفوض لجمع النفايات المنزلية و المشابهة </w:t>
            </w:r>
            <w:proofErr w:type="spellStart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.</w:t>
            </w:r>
            <w:proofErr w:type="spellEnd"/>
          </w:p>
          <w:p w:rsidR="000C08AE" w:rsidRDefault="000C08AE" w:rsidP="000C08AE">
            <w:pPr>
              <w:bidi/>
              <w:spacing w:after="0" w:line="240" w:lineRule="auto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proofErr w:type="spellStart"/>
            <w:r w:rsidRPr="00A664C4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التداول حول مخطط التكوين المستمر الخاص بموظفي جماعة بني </w:t>
            </w:r>
            <w:proofErr w:type="spellStart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ملال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برسم سنوات 2022 </w:t>
            </w:r>
            <w:proofErr w:type="spellStart"/>
            <w:r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2023 </w:t>
            </w:r>
            <w:proofErr w:type="spellStart"/>
            <w:r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2024 المعد من طرف المديرية العامة للجماعات الترابية </w:t>
            </w:r>
          </w:p>
          <w:p w:rsidR="000C08AE" w:rsidRDefault="000C08AE" w:rsidP="000C08AE">
            <w:pPr>
              <w:bidi/>
              <w:spacing w:after="0" w:line="240" w:lineRule="auto"/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</w:pPr>
            <w:proofErr w:type="spellStart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مديرية  تنمية الكفاءات والتحول الرقمي </w:t>
            </w:r>
            <w:proofErr w:type="spellStart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بتاريخ </w:t>
            </w:r>
            <w:proofErr w:type="spellStart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25/3/2022.</w:t>
            </w:r>
          </w:p>
          <w:p w:rsidR="000C08AE" w:rsidRDefault="000C08AE" w:rsidP="000C08AE">
            <w:pPr>
              <w:bidi/>
              <w:spacing w:after="0" w:line="240" w:lineRule="auto"/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</w:pPr>
          </w:p>
          <w:p w:rsidR="000C08AE" w:rsidRDefault="000C08AE" w:rsidP="000C08AE">
            <w:pPr>
              <w:bidi/>
              <w:spacing w:after="0" w:line="240" w:lineRule="auto"/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</w:pPr>
          </w:p>
          <w:p w:rsidR="000C08AE" w:rsidRDefault="000C08AE" w:rsidP="000C08AE">
            <w:pPr>
              <w:bidi/>
              <w:spacing w:after="0" w:line="240" w:lineRule="auto"/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</w:pPr>
          </w:p>
          <w:p w:rsidR="000C08AE" w:rsidRDefault="000C08AE" w:rsidP="000C08AE">
            <w:pPr>
              <w:bidi/>
              <w:spacing w:after="0" w:line="240" w:lineRule="auto"/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</w:pPr>
          </w:p>
          <w:p w:rsidR="000C08AE" w:rsidRDefault="000C08AE" w:rsidP="000C08AE">
            <w:pPr>
              <w:bidi/>
              <w:spacing w:after="0" w:line="240" w:lineRule="auto"/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</w:pPr>
          </w:p>
          <w:p w:rsidR="000C08AE" w:rsidRDefault="000C08AE" w:rsidP="000C08AE">
            <w:pPr>
              <w:bidi/>
              <w:spacing w:after="0" w:line="240" w:lineRule="auto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</w:p>
          <w:p w:rsidR="000C08AE" w:rsidRDefault="000C08AE" w:rsidP="000C08AE">
            <w:pPr>
              <w:bidi/>
              <w:spacing w:line="360" w:lineRule="auto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591789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</w:rPr>
              <w:t>13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  <w:t xml:space="preserve">الدراسة و التصويت على اتفاقية شراكة 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bidi="ar-MA"/>
              </w:rPr>
              <w:t xml:space="preserve"> بين جماعة بني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bidi="ar-MA"/>
              </w:rPr>
              <w:t>ملال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bidi="ar-MA"/>
              </w:rPr>
              <w:t xml:space="preserve"> و 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  <w:t xml:space="preserve">جمعية الاعمال الاجتماعية لموظفي و عمال  و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  <w:t>متقاعدي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  <w:t xml:space="preserve"> جماعة بني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  <w:t>ملال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</w:rPr>
              <w:t>.</w:t>
            </w:r>
            <w:proofErr w:type="spellEnd"/>
          </w:p>
          <w:p w:rsidR="000C08AE" w:rsidRDefault="000C08AE" w:rsidP="000C08AE">
            <w:pPr>
              <w:bidi/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bidi="ar-MA"/>
              </w:rPr>
            </w:pPr>
            <w:r w:rsidRPr="006F46EF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  <w:lang w:bidi="ar-MA"/>
              </w:rPr>
              <w:t>14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bidi="ar-MA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bidi="ar-MA"/>
              </w:rPr>
              <w:t>-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الدراسة و التصويت على فتح و تخطيط جزء من الطريق رقم 333 المحددة بتصميم التهيئة المؤدي لمدرسة </w:t>
            </w:r>
            <w:proofErr w:type="spellStart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جغو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.</w:t>
            </w:r>
            <w:proofErr w:type="spellEnd"/>
          </w:p>
          <w:p w:rsidR="000C08AE" w:rsidRDefault="000C08AE" w:rsidP="000C08AE">
            <w:pPr>
              <w:bidi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6F46EF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  <w:lang w:bidi="ar-MA"/>
              </w:rPr>
              <w:t>15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bidi="ar-MA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bidi="ar-MA"/>
              </w:rPr>
              <w:t>-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الدراسة و التصويت على دفتر </w:t>
            </w:r>
            <w:proofErr w:type="spellStart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التحملات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الخاص باستغلال مقهى قصر عين </w:t>
            </w:r>
            <w:proofErr w:type="spellStart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اسردون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.</w:t>
            </w:r>
            <w:proofErr w:type="spellEnd"/>
          </w:p>
          <w:p w:rsidR="000C08AE" w:rsidRDefault="000C08AE" w:rsidP="000C08AE">
            <w:pPr>
              <w:bidi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</w:rPr>
              <w:t>16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الدراسة و المصادقة على اتفاقية شراكة بين الجماعة و الوكالة المستقلة لتوزيع الماء و الكهرباء و المكتب الوطني للماء و الكهرباء (قطاع الكهرباء </w:t>
            </w:r>
            <w:proofErr w:type="spellStart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 الخاص بتحويل الشبكات تحت ارضية بشارع القدس </w:t>
            </w:r>
            <w:proofErr w:type="spellStart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.</w:t>
            </w:r>
            <w:proofErr w:type="spellEnd"/>
          </w:p>
          <w:p w:rsidR="000C08AE" w:rsidRDefault="000C08AE" w:rsidP="000C08AE">
            <w:pPr>
              <w:bidi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DA2BE4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  <w:lang w:bidi="ar-MA"/>
              </w:rPr>
              <w:t>1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  <w:lang w:bidi="ar-MA"/>
              </w:rPr>
              <w:t>7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bidi="ar-MA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bidi="ar-MA"/>
              </w:rPr>
              <w:t>-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الدراسة و التصويت على</w:t>
            </w:r>
            <w:r w:rsidRPr="006F46EF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انخراط جماعة بني </w:t>
            </w:r>
            <w:proofErr w:type="spellStart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ملال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ضمن مشروع ميزة  الجماعة المواطنة </w:t>
            </w:r>
            <w:proofErr w:type="spellStart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.</w:t>
            </w:r>
            <w:proofErr w:type="spellEnd"/>
          </w:p>
          <w:p w:rsidR="000C08AE" w:rsidRDefault="000C08AE" w:rsidP="000C08AE">
            <w:pPr>
              <w:bidi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7A0B65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</w:rPr>
              <w:t>18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الدراسة و التصويت على ميثاق </w:t>
            </w:r>
            <w:proofErr w:type="spellStart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الافتحاص</w:t>
            </w:r>
            <w:proofErr w:type="spellEnd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الداخلي للجماعة </w:t>
            </w:r>
            <w:proofErr w:type="spellStart"/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.</w:t>
            </w:r>
            <w:proofErr w:type="spellEnd"/>
          </w:p>
          <w:p w:rsidR="00DC3F8D" w:rsidRPr="00C42249" w:rsidRDefault="00DC3F8D" w:rsidP="00C42249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  <w:tr w:rsidR="00F312F2" w:rsidTr="00385477">
        <w:trPr>
          <w:trHeight w:val="65"/>
        </w:trPr>
        <w:tc>
          <w:tcPr>
            <w:tcW w:w="184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12F2" w:rsidRDefault="00F312F2" w:rsidP="001C652A">
            <w:pPr>
              <w:bidi/>
              <w:spacing w:after="0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eastAsia="en-US" w:bidi="ar-MA"/>
              </w:rPr>
            </w:pPr>
          </w:p>
        </w:tc>
        <w:tc>
          <w:tcPr>
            <w:tcW w:w="921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12F2" w:rsidRPr="00C42249" w:rsidRDefault="00F312F2" w:rsidP="001C652A">
            <w:pPr>
              <w:bidi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eastAsia="en-US" w:bidi="ar-MA"/>
              </w:rPr>
            </w:pPr>
          </w:p>
        </w:tc>
      </w:tr>
    </w:tbl>
    <w:p w:rsidR="00F312F2" w:rsidRDefault="00F312F2" w:rsidP="00F312F2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lang w:bidi="ar-MA"/>
        </w:rPr>
      </w:pPr>
    </w:p>
    <w:p w:rsidR="00F312F2" w:rsidRDefault="00F312F2" w:rsidP="00F312F2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MA"/>
        </w:rPr>
      </w:pPr>
      <w:r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MA"/>
        </w:rPr>
        <w:t xml:space="preserve">إمضاء رئيس جماعة بني </w:t>
      </w: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MA"/>
        </w:rPr>
        <w:t>ملال</w:t>
      </w:r>
      <w:proofErr w:type="spellEnd"/>
    </w:p>
    <w:p w:rsidR="00F312F2" w:rsidRDefault="00F312F2" w:rsidP="00F312F2">
      <w:pPr>
        <w:rPr>
          <w:rFonts w:ascii="Calibri" w:hAnsi="Calibri" w:cs="Arial"/>
          <w:rtl/>
        </w:rPr>
      </w:pPr>
    </w:p>
    <w:p w:rsidR="00F312F2" w:rsidRDefault="00F312F2" w:rsidP="00F312F2"/>
    <w:p w:rsidR="003C597C" w:rsidRDefault="003C597C" w:rsidP="00F312F2">
      <w:pPr>
        <w:jc w:val="right"/>
      </w:pPr>
    </w:p>
    <w:sectPr w:rsidR="003C597C" w:rsidSect="00C42249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312F2"/>
    <w:rsid w:val="000C08AE"/>
    <w:rsid w:val="00385316"/>
    <w:rsid w:val="00385477"/>
    <w:rsid w:val="003C597C"/>
    <w:rsid w:val="0042509C"/>
    <w:rsid w:val="00447229"/>
    <w:rsid w:val="00572DA7"/>
    <w:rsid w:val="00620359"/>
    <w:rsid w:val="00A00C20"/>
    <w:rsid w:val="00A1208A"/>
    <w:rsid w:val="00A568A1"/>
    <w:rsid w:val="00A61C64"/>
    <w:rsid w:val="00C42249"/>
    <w:rsid w:val="00C64835"/>
    <w:rsid w:val="00DC3F8D"/>
    <w:rsid w:val="00E61806"/>
    <w:rsid w:val="00F3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2F2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12F2"/>
    <w:pPr>
      <w:ind w:left="720"/>
      <w:contextualSpacing/>
    </w:pPr>
    <w:rPr>
      <w:rFonts w:eastAsiaTheme="minorHAnsi"/>
      <w:lang w:eastAsia="en-US" w:bidi="ar-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3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2002-01-01T00:49:00Z</cp:lastPrinted>
  <dcterms:created xsi:type="dcterms:W3CDTF">2002-01-01T02:59:00Z</dcterms:created>
  <dcterms:modified xsi:type="dcterms:W3CDTF">2002-01-01T01:37:00Z</dcterms:modified>
</cp:coreProperties>
</file>